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640"/>
        <w:gridCol w:w="3220"/>
        <w:gridCol w:w="2760"/>
        <w:gridCol w:w="1660"/>
        <w:gridCol w:w="1540"/>
        <w:gridCol w:w="1540"/>
        <w:gridCol w:w="1560"/>
        <w:gridCol w:w="1500"/>
      </w:tblGrid>
      <w:tr w:rsidR="004222F2" w:rsidTr="004222F2">
        <w:trPr>
          <w:trHeight w:val="9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right"/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right"/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right"/>
              <w:rPr>
                <w:color w:val="000000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2</w:t>
            </w:r>
            <w:r>
              <w:rPr>
                <w:color w:val="000000"/>
                <w:sz w:val="20"/>
                <w:szCs w:val="20"/>
              </w:rPr>
              <w:br/>
              <w:t xml:space="preserve">к муниципальной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программе  '</w:t>
            </w:r>
            <w:proofErr w:type="gramEnd"/>
            <w:r>
              <w:rPr>
                <w:color w:val="000000"/>
                <w:sz w:val="20"/>
                <w:szCs w:val="20"/>
              </w:rPr>
              <w:t>'Реализация полномочий органов местного самоуправления Жирятинского муниципального района Брянской области (2021 - 2023 годы)''</w:t>
            </w:r>
          </w:p>
        </w:tc>
      </w:tr>
      <w:tr w:rsidR="004222F2" w:rsidTr="004222F2">
        <w:trPr>
          <w:trHeight w:val="405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реализации муниципальной программы</w:t>
            </w:r>
          </w:p>
        </w:tc>
      </w:tr>
      <w:tr w:rsidR="004222F2" w:rsidTr="004222F2">
        <w:trPr>
          <w:trHeight w:val="6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4222F2" w:rsidTr="004222F2">
        <w:trPr>
          <w:trHeight w:val="9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</w:tr>
      <w:tr w:rsidR="004222F2" w:rsidTr="004222F2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Жирятинского района (2021-2023 годы)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25 783 558,58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23 333 207,15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26 255 121,15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1 239 073,16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2 125 669,53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1 493 928,53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44 107 243,13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33 383 049,00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29 239 085,00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71 129 874,87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58 841 925,68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56 988 134,68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условий для эффективной деятельности главы </w:t>
            </w:r>
            <w:proofErr w:type="spellStart"/>
            <w:r>
              <w:rPr>
                <w:color w:val="000000"/>
                <w:sz w:val="20"/>
                <w:szCs w:val="20"/>
              </w:rPr>
              <w:t>испонительно</w:t>
            </w:r>
            <w:proofErr w:type="spellEnd"/>
            <w:r>
              <w:rPr>
                <w:color w:val="000000"/>
                <w:sz w:val="20"/>
                <w:szCs w:val="20"/>
              </w:rPr>
              <w:t>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Порядковые номера показателей (при наличии связи)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15 364 609,00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8 325 639,00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5 810 796,00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15 364 609,00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8 325 639,00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5 810 796,00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Порядковые номера показателей (при наличии связи)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1 186 995,00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593 497,00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296 749,00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1 186 995,00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593 497,00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296 749,00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Порядковые номера показателей (при наличии связи)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14 177 614,00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7 732 142,00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5 514 047,00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14 177 614,00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7 732 142,00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5 514 047,00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proofErr w:type="spellStart"/>
            <w:r>
              <w:rPr>
                <w:color w:val="000000"/>
                <w:sz w:val="20"/>
                <w:szCs w:val="20"/>
              </w:rPr>
              <w:t>оющей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юрисдикции в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652 316,00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Порядковые номера показателей (при наличии связи)</w:t>
            </w:r>
          </w:p>
        </w:tc>
      </w:tr>
      <w:tr w:rsidR="004222F2" w:rsidTr="004222F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</w:t>
            </w:r>
            <w:proofErr w:type="gramStart"/>
            <w:r>
              <w:rPr>
                <w:color w:val="000000"/>
                <w:sz w:val="20"/>
                <w:szCs w:val="20"/>
              </w:rPr>
              <w:t>об административных правонарушений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955 736,00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955 736,00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955 736,00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Порядковые номера показателей (при наличии связи)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955 736,00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955 736,00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955 736,00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Порядковые номера показателей (при наличии связи)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238 884,00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7 562 900,00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8 012 500,00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7 562 900,00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8 012 500,00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подготовка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6 846 248,00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7 199 348,00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7 295 848,00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6 846 248,00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7 199 348,00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7 295 848,00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подготовка лиц, желающих принять на воспитание в свою семью ребенка, оставшегося без попечения родителей (выплата ежемесячных денежных </w:t>
            </w:r>
            <w:proofErr w:type="spellStart"/>
            <w:r>
              <w:rPr>
                <w:sz w:val="20"/>
                <w:szCs w:val="20"/>
              </w:rPr>
              <w:t>срдств</w:t>
            </w:r>
            <w:proofErr w:type="spellEnd"/>
            <w:r>
              <w:rPr>
                <w:sz w:val="20"/>
                <w:szCs w:val="20"/>
              </w:rPr>
              <w:t xml:space="preserve"> на содержание  и проезд ребенка, переданного на воспитание в семью опекуна (попечителя), приемную семью, вознаграждения приемным родителям)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716 652,00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1 887 838,00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1 133 274,00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1 887 838,00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1 133 274,00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1 120 961,00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1 120 961,00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1 120 961,00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1 120 961,00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1 120 961,00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1 120 961,00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сохранности жилых помещений, закрепленных за детьми-сиротами, оставшимися без попечения родителей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56 609,16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58 873,53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58 873,53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56 609,16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58 873,53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58 873,53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</w:t>
            </w:r>
            <w:proofErr w:type="spellStart"/>
            <w:r>
              <w:rPr>
                <w:color w:val="000000"/>
                <w:sz w:val="20"/>
                <w:szCs w:val="20"/>
              </w:rPr>
              <w:t>осташимся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жилья помещений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8 108 496,00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8 108 496,00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8 108 496,00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8 108 496,00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8 108 496,00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сфере социальной и </w:t>
            </w:r>
            <w:proofErr w:type="gramStart"/>
            <w:r>
              <w:rPr>
                <w:color w:val="000000"/>
                <w:sz w:val="20"/>
                <w:szCs w:val="20"/>
              </w:rPr>
              <w:t>демографической  политики</w:t>
            </w:r>
            <w:proofErr w:type="gramEnd"/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3 324 348,00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2 181 603,00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2 361 915,00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3 324 348,00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2 181 603,00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2 361 915,00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</w:t>
            </w:r>
            <w:r>
              <w:rPr>
                <w:color w:val="000000"/>
                <w:sz w:val="20"/>
                <w:szCs w:val="20"/>
              </w:rPr>
              <w:lastRenderedPageBreak/>
              <w:t>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628 072,00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652 076,00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628 072,00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652 076,00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312 766,00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212 766,00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212 766,00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541 057,00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538 399,00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541 057,00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509 325,00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538 399,00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мер социальной поддержки работникам образовательных организаций, работающим в сельских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пунктах и поселках городского типа на территории Брянской области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2 779 076,00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2 791 006,00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1 579 470,00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2 779 076,00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2 791 006,00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1 579 470,00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</w:t>
            </w:r>
            <w:proofErr w:type="spellStart"/>
            <w:r>
              <w:rPr>
                <w:color w:val="000000"/>
                <w:sz w:val="20"/>
                <w:szCs w:val="20"/>
              </w:rPr>
              <w:t>обдасти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3 265 057,00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964 617,00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3 265 057,00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1 716 645,00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964 617,00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3 447 445,00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3 360 684,00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3 447 445,00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3 311 180,00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3 360 684,00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3 777 020,00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3 808 431,00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3 841 002,00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3 777 020,00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3 808 431,00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3 841 002,00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</w:t>
            </w:r>
            <w:proofErr w:type="gramStart"/>
            <w:r>
              <w:rPr>
                <w:sz w:val="20"/>
                <w:szCs w:val="20"/>
              </w:rPr>
              <w:t>базы  домов</w:t>
            </w:r>
            <w:proofErr w:type="gramEnd"/>
            <w:r>
              <w:rPr>
                <w:sz w:val="20"/>
                <w:szCs w:val="20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68 085,00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1 438 724,00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782 979,00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54 324,00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531 915,00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1 663 649,00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905 388,00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Компенсация транспортным организациям части потерь в доходах, возникающих в результате регулирования тарифов на перевозку </w:t>
            </w:r>
            <w:proofErr w:type="spellStart"/>
            <w:r>
              <w:rPr>
                <w:color w:val="000000"/>
                <w:sz w:val="20"/>
                <w:szCs w:val="20"/>
              </w:rPr>
              <w:t>пассажирсковпассажирским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транспортом по муниципальным маршрутам регулярных перевозок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7 115 819,00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5 256 761,00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8 341 596,00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7 696 521,13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7 584 820,00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7 641 843,00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14 812 340,13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12 841 581,00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15 983 439,00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</w:t>
            </w:r>
            <w:proofErr w:type="spellStart"/>
            <w:r>
              <w:rPr>
                <w:color w:val="000000"/>
                <w:sz w:val="20"/>
                <w:szCs w:val="20"/>
              </w:rPr>
              <w:t>биотермичческих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ям) и в части организации отлова и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61 023,58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17 524,15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17 524,15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61 023,58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17 524,15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17 524,15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ГТО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Всероссийской переписи </w:t>
            </w:r>
            <w:proofErr w:type="spellStart"/>
            <w:r>
              <w:rPr>
                <w:color w:val="000000"/>
                <w:sz w:val="20"/>
                <w:szCs w:val="20"/>
              </w:rPr>
              <w:t>неселения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100 614,00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100 614,00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Отдельные мероприятия по развитию культуры, культурного населения, туризма, обеспечению </w:t>
            </w:r>
            <w:r>
              <w:rPr>
                <w:color w:val="000000"/>
                <w:sz w:val="20"/>
                <w:szCs w:val="20"/>
              </w:rPr>
              <w:lastRenderedPageBreak/>
              <w:t>устойчивого развития социально-культурных составляющих качества жизни населения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Жирятинского района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2F2" w:rsidTr="004222F2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FF" w:fill="FFFFFF"/>
            <w:hideMark/>
          </w:tcPr>
          <w:p w:rsidR="004222F2" w:rsidRDefault="0042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22F2" w:rsidRDefault="00422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1 063 830,00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4222F2" w:rsidRDefault="00422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10" w:rsidRDefault="00AD2410" w:rsidP="00EE0905">
      <w:r>
        <w:separator/>
      </w:r>
    </w:p>
  </w:endnote>
  <w:endnote w:type="continuationSeparator" w:id="0">
    <w:p w:rsidR="00AD2410" w:rsidRDefault="00AD2410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10" w:rsidRDefault="00AD2410" w:rsidP="00EE0905">
      <w:r>
        <w:separator/>
      </w:r>
    </w:p>
  </w:footnote>
  <w:footnote w:type="continuationSeparator" w:id="0">
    <w:p w:rsidR="00AD2410" w:rsidRDefault="00AD2410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171D"/>
    <w:rsid w:val="001E2AD6"/>
    <w:rsid w:val="001F0A0A"/>
    <w:rsid w:val="00200F11"/>
    <w:rsid w:val="00202905"/>
    <w:rsid w:val="002043C0"/>
    <w:rsid w:val="0020701C"/>
    <w:rsid w:val="00212974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22F2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65526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4C27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74683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27C95"/>
    <w:rsid w:val="0093243D"/>
    <w:rsid w:val="0093283F"/>
    <w:rsid w:val="00932F58"/>
    <w:rsid w:val="00934FC2"/>
    <w:rsid w:val="00935610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52F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A074E"/>
    <w:rsid w:val="00AA0928"/>
    <w:rsid w:val="00AB0BF8"/>
    <w:rsid w:val="00AB62F7"/>
    <w:rsid w:val="00AD17E3"/>
    <w:rsid w:val="00AD2410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18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30F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F0C12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1777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7011-441F-4C31-A59C-7F9B53DE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4222F2"/>
    <w:rPr>
      <w:color w:val="0000FF"/>
      <w:u w:val="single"/>
    </w:rPr>
  </w:style>
  <w:style w:type="character" w:styleId="af2">
    <w:name w:val="FollowedHyperlink"/>
    <w:uiPriority w:val="99"/>
    <w:unhideWhenUsed/>
    <w:rsid w:val="004222F2"/>
    <w:rPr>
      <w:color w:val="800080"/>
      <w:u w:val="single"/>
    </w:rPr>
  </w:style>
  <w:style w:type="paragraph" w:customStyle="1" w:styleId="xl65">
    <w:name w:val="xl65"/>
    <w:basedOn w:val="a"/>
    <w:rsid w:val="004222F2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4222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222F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222F2"/>
    <w:pPr>
      <w:pBdr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4222F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4222F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4222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422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422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4222F2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222F2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222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4222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4222F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4222F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222F2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4222F2"/>
    <w:pPr>
      <w:pBdr>
        <w:left w:val="single" w:sz="4" w:space="0" w:color="000000"/>
        <w:bottom w:val="single" w:sz="8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22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422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4222F2"/>
    <w:pPr>
      <w:spacing w:before="100" w:beforeAutospacing="1" w:after="100" w:afterAutospacing="1"/>
    </w:pPr>
  </w:style>
  <w:style w:type="paragraph" w:customStyle="1" w:styleId="xl95">
    <w:name w:val="xl95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4222F2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4222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4222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4222F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06">
    <w:name w:val="xl106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07">
    <w:name w:val="xl107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08">
    <w:name w:val="xl108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09">
    <w:name w:val="xl109"/>
    <w:basedOn w:val="a"/>
    <w:rsid w:val="004222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222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222F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4222F2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4222F2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rsid w:val="004222F2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7">
    <w:name w:val="xl117"/>
    <w:basedOn w:val="a"/>
    <w:rsid w:val="004222F2"/>
    <w:pP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4222F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4222F2"/>
    <w:pPr>
      <w:pBdr>
        <w:top w:val="single" w:sz="8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22F2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4222F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4222F2"/>
    <w:pPr>
      <w:pBdr>
        <w:lef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4222F2"/>
    <w:pPr>
      <w:pBdr>
        <w:left w:val="single" w:sz="4" w:space="0" w:color="000000"/>
        <w:bottom w:val="single" w:sz="8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4222F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4222F2"/>
    <w:pPr>
      <w:pBdr>
        <w:top w:val="single" w:sz="8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4222F2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4222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6</cp:revision>
  <cp:lastPrinted>2021-04-01T11:34:00Z</cp:lastPrinted>
  <dcterms:created xsi:type="dcterms:W3CDTF">2021-04-19T14:05:00Z</dcterms:created>
  <dcterms:modified xsi:type="dcterms:W3CDTF">2021-04-19T14:07:00Z</dcterms:modified>
</cp:coreProperties>
</file>