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89A4" w14:textId="77777777" w:rsidR="004929A7" w:rsidRPr="005C4C32" w:rsidRDefault="00383296" w:rsidP="00920F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C4C32">
        <w:rPr>
          <w:rFonts w:ascii="Times New Roman" w:hAnsi="Times New Roman"/>
          <w:sz w:val="28"/>
          <w:szCs w:val="28"/>
        </w:rPr>
        <w:t>МОРАЧЕВСК</w:t>
      </w:r>
      <w:r w:rsidR="00B81A66" w:rsidRPr="005C4C32">
        <w:rPr>
          <w:rFonts w:ascii="Times New Roman" w:hAnsi="Times New Roman"/>
          <w:sz w:val="28"/>
          <w:szCs w:val="28"/>
        </w:rPr>
        <w:t xml:space="preserve">АЯ </w:t>
      </w:r>
      <w:r w:rsidR="001B7259" w:rsidRPr="005C4C32">
        <w:rPr>
          <w:rFonts w:ascii="Times New Roman" w:hAnsi="Times New Roman"/>
          <w:sz w:val="28"/>
          <w:szCs w:val="28"/>
        </w:rPr>
        <w:t xml:space="preserve"> СЕЛЬСК</w:t>
      </w:r>
      <w:r w:rsidR="00B81A66" w:rsidRPr="005C4C32">
        <w:rPr>
          <w:rFonts w:ascii="Times New Roman" w:hAnsi="Times New Roman"/>
          <w:sz w:val="28"/>
          <w:szCs w:val="28"/>
        </w:rPr>
        <w:t xml:space="preserve">АЯ </w:t>
      </w:r>
      <w:r w:rsidR="001B7259" w:rsidRPr="005C4C32">
        <w:rPr>
          <w:rFonts w:ascii="Times New Roman" w:hAnsi="Times New Roman"/>
          <w:sz w:val="28"/>
          <w:szCs w:val="28"/>
        </w:rPr>
        <w:t xml:space="preserve"> </w:t>
      </w:r>
      <w:r w:rsidR="00B81A66" w:rsidRPr="005C4C32">
        <w:rPr>
          <w:rFonts w:ascii="Times New Roman" w:hAnsi="Times New Roman"/>
          <w:sz w:val="28"/>
          <w:szCs w:val="28"/>
        </w:rPr>
        <w:t>АДМИНИСТРАЦИЯ</w:t>
      </w:r>
    </w:p>
    <w:p w14:paraId="18CA1EF0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D11A62C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C4C32">
        <w:rPr>
          <w:rFonts w:ascii="Times New Roman" w:hAnsi="Times New Roman"/>
          <w:sz w:val="28"/>
          <w:szCs w:val="28"/>
        </w:rPr>
        <w:t>ПОСТАНОВЛЕНИЕ</w:t>
      </w:r>
    </w:p>
    <w:p w14:paraId="49209650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2335AFA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735C91E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5714264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50CD387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5C4C32">
        <w:rPr>
          <w:rFonts w:ascii="Times New Roman" w:hAnsi="Times New Roman"/>
          <w:sz w:val="26"/>
          <w:szCs w:val="26"/>
        </w:rPr>
        <w:t xml:space="preserve">от </w:t>
      </w:r>
      <w:r w:rsidR="00920F51" w:rsidRPr="005C4C32">
        <w:rPr>
          <w:rFonts w:ascii="Times New Roman" w:hAnsi="Times New Roman"/>
          <w:sz w:val="26"/>
          <w:szCs w:val="26"/>
        </w:rPr>
        <w:t xml:space="preserve">28.10.2022 </w:t>
      </w:r>
      <w:r w:rsidRPr="005C4C32">
        <w:rPr>
          <w:rFonts w:ascii="Times New Roman" w:hAnsi="Times New Roman"/>
          <w:sz w:val="26"/>
          <w:szCs w:val="26"/>
        </w:rPr>
        <w:t>№</w:t>
      </w:r>
      <w:r w:rsidR="00CC7090" w:rsidRPr="005C4C32">
        <w:rPr>
          <w:rFonts w:ascii="Times New Roman" w:hAnsi="Times New Roman"/>
          <w:sz w:val="26"/>
          <w:szCs w:val="26"/>
        </w:rPr>
        <w:t xml:space="preserve"> </w:t>
      </w:r>
      <w:r w:rsidR="00920F51" w:rsidRPr="005C4C32">
        <w:rPr>
          <w:rFonts w:ascii="Times New Roman" w:hAnsi="Times New Roman"/>
          <w:sz w:val="26"/>
          <w:szCs w:val="26"/>
        </w:rPr>
        <w:t>30</w:t>
      </w:r>
    </w:p>
    <w:p w14:paraId="681BD176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5C4C32">
        <w:rPr>
          <w:rFonts w:ascii="Times New Roman" w:hAnsi="Times New Roman"/>
          <w:sz w:val="26"/>
          <w:szCs w:val="26"/>
        </w:rPr>
        <w:t>с.</w:t>
      </w:r>
      <w:r w:rsidR="00D77582" w:rsidRPr="005C4C32">
        <w:rPr>
          <w:rFonts w:ascii="Times New Roman" w:hAnsi="Times New Roman"/>
          <w:sz w:val="26"/>
          <w:szCs w:val="26"/>
        </w:rPr>
        <w:t xml:space="preserve"> Морачево</w:t>
      </w:r>
    </w:p>
    <w:p w14:paraId="0E3F7988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tbl>
      <w:tblPr>
        <w:tblStyle w:val="a4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786"/>
      </w:tblGrid>
      <w:tr w:rsidR="00920F51" w:rsidRPr="005C4C32" w14:paraId="0AF22DCE" w14:textId="77777777" w:rsidTr="00920F51">
        <w:tc>
          <w:tcPr>
            <w:tcW w:w="6062" w:type="dxa"/>
          </w:tcPr>
          <w:p w14:paraId="34260BD5" w14:textId="77777777" w:rsidR="00920F51" w:rsidRPr="005C4C32" w:rsidRDefault="00920F51" w:rsidP="00920F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C4C32">
              <w:rPr>
                <w:rFonts w:ascii="Times New Roman" w:hAnsi="Times New Roman"/>
                <w:sz w:val="26"/>
                <w:szCs w:val="26"/>
              </w:rPr>
              <w:t>Об утверждении Перечня главных администраторов доходов бюджета Морачевского сельского поселения Жирятинского муниципального района Брянской области  на 2023 год и на плановый период 2024 и 2025 годов</w:t>
            </w:r>
          </w:p>
          <w:p w14:paraId="32A0B169" w14:textId="77777777" w:rsidR="00920F51" w:rsidRPr="005C4C32" w:rsidRDefault="00920F51" w:rsidP="00920F5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14:paraId="59C2EA7A" w14:textId="77777777" w:rsidR="00920F51" w:rsidRPr="005C4C32" w:rsidRDefault="00920F51" w:rsidP="004929A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25AA224A" w14:textId="77777777" w:rsidR="00920F51" w:rsidRPr="005C4C32" w:rsidRDefault="00920F51" w:rsidP="004929A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7D3DECD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14:paraId="66172354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14:paraId="20B34AF3" w14:textId="77777777" w:rsidR="004929A7" w:rsidRPr="005C4C32" w:rsidRDefault="004929A7" w:rsidP="00920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5C4C32">
        <w:rPr>
          <w:rFonts w:ascii="Times New Roman" w:hAnsi="Times New Roman"/>
          <w:sz w:val="26"/>
          <w:szCs w:val="26"/>
        </w:rPr>
        <w:t xml:space="preserve">В соответствии с </w:t>
      </w:r>
      <w:r w:rsidR="00CC7090" w:rsidRPr="005C4C32">
        <w:rPr>
          <w:rFonts w:ascii="Times New Roman" w:hAnsi="Times New Roman"/>
          <w:sz w:val="26"/>
          <w:szCs w:val="26"/>
        </w:rPr>
        <w:t>п</w:t>
      </w:r>
      <w:r w:rsidR="00920F51" w:rsidRPr="005C4C32">
        <w:rPr>
          <w:rFonts w:ascii="Times New Roman" w:hAnsi="Times New Roman"/>
          <w:sz w:val="26"/>
          <w:szCs w:val="26"/>
        </w:rPr>
        <w:t xml:space="preserve">унктами </w:t>
      </w:r>
      <w:r w:rsidR="00CC7090" w:rsidRPr="005C4C32">
        <w:rPr>
          <w:rFonts w:ascii="Times New Roman" w:hAnsi="Times New Roman"/>
          <w:sz w:val="26"/>
          <w:szCs w:val="26"/>
        </w:rPr>
        <w:t>3.1-3.2 статьи 160.1 Бюджетного кодекса Российской Федерации администрация</w:t>
      </w:r>
      <w:r w:rsidRPr="005C4C32">
        <w:rPr>
          <w:rFonts w:ascii="Times New Roman" w:hAnsi="Times New Roman"/>
          <w:sz w:val="26"/>
          <w:szCs w:val="26"/>
        </w:rPr>
        <w:t xml:space="preserve"> </w:t>
      </w:r>
      <w:r w:rsidR="00B81A66" w:rsidRPr="005C4C32">
        <w:rPr>
          <w:rFonts w:ascii="Times New Roman" w:hAnsi="Times New Roman"/>
          <w:sz w:val="26"/>
          <w:szCs w:val="26"/>
        </w:rPr>
        <w:t>Морачевс</w:t>
      </w:r>
      <w:r w:rsidR="00E17009" w:rsidRPr="005C4C32">
        <w:rPr>
          <w:rFonts w:ascii="Times New Roman" w:hAnsi="Times New Roman"/>
          <w:sz w:val="26"/>
          <w:szCs w:val="26"/>
        </w:rPr>
        <w:t>к</w:t>
      </w:r>
      <w:r w:rsidR="00B81A66" w:rsidRPr="005C4C32">
        <w:rPr>
          <w:rFonts w:ascii="Times New Roman" w:hAnsi="Times New Roman"/>
          <w:sz w:val="26"/>
          <w:szCs w:val="26"/>
        </w:rPr>
        <w:t>ая</w:t>
      </w:r>
      <w:r w:rsidR="00E17009" w:rsidRPr="005C4C32">
        <w:rPr>
          <w:rFonts w:ascii="Times New Roman" w:hAnsi="Times New Roman"/>
          <w:sz w:val="26"/>
          <w:szCs w:val="26"/>
        </w:rPr>
        <w:t xml:space="preserve"> сельск</w:t>
      </w:r>
      <w:r w:rsidR="00B81A66" w:rsidRPr="005C4C32">
        <w:rPr>
          <w:rFonts w:ascii="Times New Roman" w:hAnsi="Times New Roman"/>
          <w:sz w:val="26"/>
          <w:szCs w:val="26"/>
        </w:rPr>
        <w:t>ая</w:t>
      </w:r>
      <w:r w:rsidR="00E17009" w:rsidRPr="005C4C32">
        <w:rPr>
          <w:rFonts w:ascii="Times New Roman" w:hAnsi="Times New Roman"/>
          <w:sz w:val="26"/>
          <w:szCs w:val="26"/>
        </w:rPr>
        <w:t xml:space="preserve"> </w:t>
      </w:r>
      <w:r w:rsidR="00B81A66" w:rsidRPr="005C4C32">
        <w:rPr>
          <w:rFonts w:ascii="Times New Roman" w:hAnsi="Times New Roman"/>
          <w:sz w:val="26"/>
          <w:szCs w:val="26"/>
        </w:rPr>
        <w:t>администрация</w:t>
      </w:r>
      <w:r w:rsidRPr="005C4C32">
        <w:rPr>
          <w:rFonts w:ascii="Times New Roman" w:hAnsi="Times New Roman"/>
          <w:sz w:val="26"/>
          <w:szCs w:val="26"/>
        </w:rPr>
        <w:t xml:space="preserve"> </w:t>
      </w:r>
    </w:p>
    <w:p w14:paraId="194F024E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14:paraId="07181C64" w14:textId="77777777" w:rsidR="004929A7" w:rsidRPr="005C4C32" w:rsidRDefault="004929A7" w:rsidP="00920F51">
      <w:pPr>
        <w:widowControl w:val="0"/>
        <w:autoSpaceDE w:val="0"/>
        <w:autoSpaceDN w:val="0"/>
        <w:adjustRightInd w:val="0"/>
        <w:spacing w:after="0" w:line="240" w:lineRule="auto"/>
        <w:ind w:firstLine="660"/>
        <w:outlineLvl w:val="0"/>
        <w:rPr>
          <w:rFonts w:ascii="Times New Roman" w:hAnsi="Times New Roman"/>
          <w:sz w:val="26"/>
          <w:szCs w:val="26"/>
        </w:rPr>
      </w:pPr>
      <w:r w:rsidRPr="005C4C32">
        <w:rPr>
          <w:rFonts w:ascii="Times New Roman" w:hAnsi="Times New Roman"/>
          <w:sz w:val="26"/>
          <w:szCs w:val="26"/>
        </w:rPr>
        <w:t>ПОСТАНОВЛ</w:t>
      </w:r>
      <w:r w:rsidR="006035EF" w:rsidRPr="005C4C32">
        <w:rPr>
          <w:rFonts w:ascii="Times New Roman" w:hAnsi="Times New Roman"/>
          <w:sz w:val="26"/>
          <w:szCs w:val="26"/>
        </w:rPr>
        <w:t>Я</w:t>
      </w:r>
      <w:r w:rsidR="00CC7090" w:rsidRPr="005C4C32">
        <w:rPr>
          <w:rFonts w:ascii="Times New Roman" w:hAnsi="Times New Roman"/>
          <w:sz w:val="26"/>
          <w:szCs w:val="26"/>
        </w:rPr>
        <w:t>ЕТ</w:t>
      </w:r>
      <w:r w:rsidRPr="005C4C32">
        <w:rPr>
          <w:rFonts w:ascii="Times New Roman" w:hAnsi="Times New Roman"/>
          <w:sz w:val="26"/>
          <w:szCs w:val="26"/>
        </w:rPr>
        <w:t>:</w:t>
      </w:r>
    </w:p>
    <w:p w14:paraId="4305E8B1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14:paraId="54BCA943" w14:textId="77777777" w:rsidR="006302CD" w:rsidRPr="005C4C32" w:rsidRDefault="004929A7" w:rsidP="00920F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outlineLvl w:val="0"/>
        <w:rPr>
          <w:rFonts w:ascii="Times New Roman" w:hAnsi="Times New Roman"/>
          <w:sz w:val="26"/>
          <w:szCs w:val="26"/>
        </w:rPr>
      </w:pPr>
      <w:r w:rsidRPr="005C4C32">
        <w:rPr>
          <w:rFonts w:ascii="Times New Roman" w:hAnsi="Times New Roman"/>
          <w:sz w:val="26"/>
          <w:szCs w:val="26"/>
        </w:rPr>
        <w:t xml:space="preserve">Утвердить </w:t>
      </w:r>
      <w:r w:rsidR="00CC7090" w:rsidRPr="005C4C32">
        <w:rPr>
          <w:rFonts w:ascii="Times New Roman" w:hAnsi="Times New Roman"/>
          <w:sz w:val="26"/>
          <w:szCs w:val="26"/>
        </w:rPr>
        <w:t>прилагаемый Перечень главных администрато</w:t>
      </w:r>
      <w:r w:rsidR="004034BA" w:rsidRPr="005C4C32">
        <w:rPr>
          <w:rFonts w:ascii="Times New Roman" w:hAnsi="Times New Roman"/>
          <w:sz w:val="26"/>
          <w:szCs w:val="26"/>
        </w:rPr>
        <w:t>ро</w:t>
      </w:r>
      <w:r w:rsidR="00CC7090" w:rsidRPr="005C4C32">
        <w:rPr>
          <w:rFonts w:ascii="Times New Roman" w:hAnsi="Times New Roman"/>
          <w:sz w:val="26"/>
          <w:szCs w:val="26"/>
        </w:rPr>
        <w:t>в доходов</w:t>
      </w:r>
      <w:r w:rsidR="004034BA" w:rsidRPr="005C4C32">
        <w:rPr>
          <w:rFonts w:ascii="Times New Roman" w:hAnsi="Times New Roman"/>
          <w:sz w:val="26"/>
          <w:szCs w:val="26"/>
        </w:rPr>
        <w:t xml:space="preserve"> бюджета </w:t>
      </w:r>
      <w:r w:rsidR="00383296" w:rsidRPr="005C4C32">
        <w:rPr>
          <w:rFonts w:ascii="Times New Roman" w:hAnsi="Times New Roman"/>
          <w:sz w:val="26"/>
          <w:szCs w:val="26"/>
        </w:rPr>
        <w:t>Морачев</w:t>
      </w:r>
      <w:r w:rsidR="006042AB" w:rsidRPr="005C4C32">
        <w:rPr>
          <w:rFonts w:ascii="Times New Roman" w:hAnsi="Times New Roman"/>
          <w:sz w:val="26"/>
          <w:szCs w:val="26"/>
        </w:rPr>
        <w:t xml:space="preserve">ского сельского поселения </w:t>
      </w:r>
      <w:r w:rsidR="004034BA" w:rsidRPr="005C4C32">
        <w:rPr>
          <w:rFonts w:ascii="Times New Roman" w:hAnsi="Times New Roman"/>
          <w:sz w:val="26"/>
          <w:szCs w:val="26"/>
        </w:rPr>
        <w:t xml:space="preserve">Жирятинского муниципального района Брянской области </w:t>
      </w:r>
      <w:r w:rsidR="006302CD" w:rsidRPr="005C4C32">
        <w:rPr>
          <w:rFonts w:ascii="Times New Roman" w:hAnsi="Times New Roman"/>
          <w:sz w:val="26"/>
          <w:szCs w:val="26"/>
        </w:rPr>
        <w:t>на 202</w:t>
      </w:r>
      <w:r w:rsidR="00535BF5" w:rsidRPr="005C4C32">
        <w:rPr>
          <w:rFonts w:ascii="Times New Roman" w:hAnsi="Times New Roman"/>
          <w:sz w:val="26"/>
          <w:szCs w:val="26"/>
        </w:rPr>
        <w:t>3</w:t>
      </w:r>
      <w:r w:rsidR="006302CD" w:rsidRPr="005C4C32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535BF5" w:rsidRPr="005C4C32">
        <w:rPr>
          <w:rFonts w:ascii="Times New Roman" w:hAnsi="Times New Roman"/>
          <w:sz w:val="26"/>
          <w:szCs w:val="26"/>
        </w:rPr>
        <w:t>4</w:t>
      </w:r>
      <w:r w:rsidR="004034BA" w:rsidRPr="005C4C32">
        <w:rPr>
          <w:rFonts w:ascii="Times New Roman" w:hAnsi="Times New Roman"/>
          <w:sz w:val="26"/>
          <w:szCs w:val="26"/>
        </w:rPr>
        <w:t xml:space="preserve"> и </w:t>
      </w:r>
      <w:r w:rsidR="006302CD" w:rsidRPr="005C4C32">
        <w:rPr>
          <w:rFonts w:ascii="Times New Roman" w:hAnsi="Times New Roman"/>
          <w:sz w:val="26"/>
          <w:szCs w:val="26"/>
        </w:rPr>
        <w:t>202</w:t>
      </w:r>
      <w:r w:rsidR="00535BF5" w:rsidRPr="005C4C32">
        <w:rPr>
          <w:rFonts w:ascii="Times New Roman" w:hAnsi="Times New Roman"/>
          <w:sz w:val="26"/>
          <w:szCs w:val="26"/>
        </w:rPr>
        <w:t>5</w:t>
      </w:r>
      <w:r w:rsidR="006302CD" w:rsidRPr="005C4C32">
        <w:rPr>
          <w:rFonts w:ascii="Times New Roman" w:hAnsi="Times New Roman"/>
          <w:sz w:val="26"/>
          <w:szCs w:val="26"/>
        </w:rPr>
        <w:t xml:space="preserve"> годов (</w:t>
      </w:r>
      <w:r w:rsidR="00920F51" w:rsidRPr="005C4C32">
        <w:rPr>
          <w:rFonts w:ascii="Times New Roman" w:hAnsi="Times New Roman"/>
          <w:sz w:val="26"/>
          <w:szCs w:val="26"/>
        </w:rPr>
        <w:t>П</w:t>
      </w:r>
      <w:r w:rsidR="006302CD" w:rsidRPr="005C4C32">
        <w:rPr>
          <w:rFonts w:ascii="Times New Roman" w:hAnsi="Times New Roman"/>
          <w:sz w:val="26"/>
          <w:szCs w:val="26"/>
        </w:rPr>
        <w:t>риложение 1)</w:t>
      </w:r>
      <w:r w:rsidR="00E05464" w:rsidRPr="005C4C32">
        <w:rPr>
          <w:rFonts w:ascii="Times New Roman" w:hAnsi="Times New Roman"/>
          <w:sz w:val="26"/>
          <w:szCs w:val="26"/>
        </w:rPr>
        <w:t>.</w:t>
      </w:r>
    </w:p>
    <w:p w14:paraId="64B65CCF" w14:textId="77777777" w:rsidR="006302CD" w:rsidRPr="005C4C32" w:rsidRDefault="006302CD" w:rsidP="00920F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outlineLvl w:val="0"/>
        <w:rPr>
          <w:rFonts w:ascii="Times New Roman" w:hAnsi="Times New Roman"/>
          <w:sz w:val="26"/>
          <w:szCs w:val="26"/>
        </w:rPr>
      </w:pPr>
      <w:r w:rsidRPr="005C4C32">
        <w:rPr>
          <w:rFonts w:ascii="Times New Roman" w:hAnsi="Times New Roman"/>
          <w:sz w:val="26"/>
          <w:szCs w:val="26"/>
        </w:rPr>
        <w:t xml:space="preserve">Утвердить прилагаемый </w:t>
      </w:r>
      <w:r w:rsidR="004034BA" w:rsidRPr="005C4C32">
        <w:rPr>
          <w:rFonts w:ascii="Times New Roman" w:hAnsi="Times New Roman"/>
          <w:sz w:val="26"/>
          <w:szCs w:val="26"/>
        </w:rPr>
        <w:t>Перечень</w:t>
      </w:r>
      <w:r w:rsidR="004034BA" w:rsidRPr="005C4C32">
        <w:rPr>
          <w:sz w:val="26"/>
          <w:szCs w:val="26"/>
        </w:rPr>
        <w:t xml:space="preserve"> </w:t>
      </w:r>
      <w:r w:rsidR="004034BA" w:rsidRPr="005C4C32">
        <w:rPr>
          <w:rFonts w:ascii="Times New Roman" w:hAnsi="Times New Roman"/>
          <w:sz w:val="26"/>
          <w:szCs w:val="26"/>
        </w:rPr>
        <w:t xml:space="preserve">главных администраторов доходов бюджета </w:t>
      </w:r>
      <w:r w:rsidR="00383296" w:rsidRPr="005C4C32">
        <w:rPr>
          <w:rFonts w:ascii="Times New Roman" w:hAnsi="Times New Roman"/>
          <w:sz w:val="26"/>
          <w:szCs w:val="26"/>
        </w:rPr>
        <w:t>Морачевс</w:t>
      </w:r>
      <w:r w:rsidR="006042AB" w:rsidRPr="005C4C32">
        <w:rPr>
          <w:rFonts w:ascii="Times New Roman" w:hAnsi="Times New Roman"/>
          <w:sz w:val="26"/>
          <w:szCs w:val="26"/>
        </w:rPr>
        <w:t xml:space="preserve">кого сельского поселения </w:t>
      </w:r>
      <w:r w:rsidR="00E05464" w:rsidRPr="005C4C32">
        <w:rPr>
          <w:rFonts w:ascii="Times New Roman" w:hAnsi="Times New Roman"/>
          <w:sz w:val="26"/>
          <w:szCs w:val="26"/>
        </w:rPr>
        <w:t>Жирятинского</w:t>
      </w:r>
      <w:r w:rsidR="006042AB" w:rsidRPr="005C4C32">
        <w:rPr>
          <w:rFonts w:ascii="Times New Roman" w:hAnsi="Times New Roman"/>
          <w:sz w:val="26"/>
          <w:szCs w:val="26"/>
        </w:rPr>
        <w:t xml:space="preserve"> муниципального</w:t>
      </w:r>
      <w:r w:rsidR="004034BA" w:rsidRPr="005C4C32">
        <w:rPr>
          <w:rFonts w:ascii="Times New Roman" w:hAnsi="Times New Roman"/>
          <w:sz w:val="26"/>
          <w:szCs w:val="26"/>
        </w:rPr>
        <w:t xml:space="preserve"> района</w:t>
      </w:r>
      <w:r w:rsidR="00E05464" w:rsidRPr="005C4C32">
        <w:rPr>
          <w:rFonts w:ascii="Times New Roman" w:hAnsi="Times New Roman"/>
          <w:sz w:val="26"/>
          <w:szCs w:val="26"/>
        </w:rPr>
        <w:t xml:space="preserve"> Брянской</w:t>
      </w:r>
      <w:r w:rsidR="006042AB" w:rsidRPr="005C4C32">
        <w:rPr>
          <w:rFonts w:ascii="Times New Roman" w:hAnsi="Times New Roman"/>
          <w:sz w:val="26"/>
          <w:szCs w:val="26"/>
        </w:rPr>
        <w:t xml:space="preserve"> области</w:t>
      </w:r>
      <w:r w:rsidR="004034BA" w:rsidRPr="005C4C32">
        <w:rPr>
          <w:rFonts w:ascii="Times New Roman" w:hAnsi="Times New Roman"/>
          <w:sz w:val="26"/>
          <w:szCs w:val="26"/>
        </w:rPr>
        <w:t xml:space="preserve"> - органов государ</w:t>
      </w:r>
      <w:r w:rsidR="0034463C" w:rsidRPr="005C4C32">
        <w:rPr>
          <w:rFonts w:ascii="Times New Roman" w:hAnsi="Times New Roman"/>
          <w:sz w:val="26"/>
          <w:szCs w:val="26"/>
        </w:rPr>
        <w:t>с</w:t>
      </w:r>
      <w:r w:rsidR="004034BA" w:rsidRPr="005C4C32">
        <w:rPr>
          <w:rFonts w:ascii="Times New Roman" w:hAnsi="Times New Roman"/>
          <w:sz w:val="26"/>
          <w:szCs w:val="26"/>
        </w:rPr>
        <w:t>твенной власти Росс</w:t>
      </w:r>
      <w:r w:rsidR="0034463C" w:rsidRPr="005C4C32">
        <w:rPr>
          <w:rFonts w:ascii="Times New Roman" w:hAnsi="Times New Roman"/>
          <w:sz w:val="26"/>
          <w:szCs w:val="26"/>
        </w:rPr>
        <w:t>и</w:t>
      </w:r>
      <w:r w:rsidR="004034BA" w:rsidRPr="005C4C32">
        <w:rPr>
          <w:rFonts w:ascii="Times New Roman" w:hAnsi="Times New Roman"/>
          <w:sz w:val="26"/>
          <w:szCs w:val="26"/>
        </w:rPr>
        <w:t xml:space="preserve">йской Федерации </w:t>
      </w:r>
      <w:r w:rsidR="00535BF5" w:rsidRPr="005C4C32">
        <w:rPr>
          <w:rFonts w:ascii="Times New Roman" w:hAnsi="Times New Roman"/>
          <w:sz w:val="26"/>
          <w:szCs w:val="26"/>
        </w:rPr>
        <w:t>на 2023</w:t>
      </w:r>
      <w:r w:rsidRPr="005C4C32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535BF5" w:rsidRPr="005C4C32">
        <w:rPr>
          <w:rFonts w:ascii="Times New Roman" w:hAnsi="Times New Roman"/>
          <w:sz w:val="26"/>
          <w:szCs w:val="26"/>
        </w:rPr>
        <w:t>4</w:t>
      </w:r>
      <w:r w:rsidRPr="005C4C32">
        <w:rPr>
          <w:rFonts w:ascii="Times New Roman" w:hAnsi="Times New Roman"/>
          <w:sz w:val="26"/>
          <w:szCs w:val="26"/>
        </w:rPr>
        <w:t xml:space="preserve"> и 202</w:t>
      </w:r>
      <w:r w:rsidR="00535BF5" w:rsidRPr="005C4C32">
        <w:rPr>
          <w:rFonts w:ascii="Times New Roman" w:hAnsi="Times New Roman"/>
          <w:sz w:val="26"/>
          <w:szCs w:val="26"/>
        </w:rPr>
        <w:t>5</w:t>
      </w:r>
      <w:r w:rsidRPr="005C4C32">
        <w:rPr>
          <w:rFonts w:ascii="Times New Roman" w:hAnsi="Times New Roman"/>
          <w:sz w:val="26"/>
          <w:szCs w:val="26"/>
        </w:rPr>
        <w:t xml:space="preserve"> годов (</w:t>
      </w:r>
      <w:r w:rsidR="00920F51" w:rsidRPr="005C4C32">
        <w:rPr>
          <w:rFonts w:ascii="Times New Roman" w:hAnsi="Times New Roman"/>
          <w:sz w:val="26"/>
          <w:szCs w:val="26"/>
        </w:rPr>
        <w:t>П</w:t>
      </w:r>
      <w:r w:rsidRPr="005C4C32">
        <w:rPr>
          <w:rFonts w:ascii="Times New Roman" w:hAnsi="Times New Roman"/>
          <w:sz w:val="26"/>
          <w:szCs w:val="26"/>
        </w:rPr>
        <w:t>риложение 2)</w:t>
      </w:r>
      <w:r w:rsidR="00E05464" w:rsidRPr="005C4C32">
        <w:rPr>
          <w:rFonts w:ascii="Times New Roman" w:hAnsi="Times New Roman"/>
          <w:sz w:val="26"/>
          <w:szCs w:val="26"/>
        </w:rPr>
        <w:t>.</w:t>
      </w:r>
    </w:p>
    <w:p w14:paraId="43135980" w14:textId="77777777" w:rsidR="0034463C" w:rsidRPr="005C4C32" w:rsidRDefault="0034463C" w:rsidP="00920F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outlineLvl w:val="0"/>
        <w:rPr>
          <w:rFonts w:ascii="Times New Roman" w:hAnsi="Times New Roman"/>
          <w:sz w:val="26"/>
          <w:szCs w:val="26"/>
        </w:rPr>
      </w:pPr>
      <w:r w:rsidRPr="005C4C32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580A52" w:rsidRPr="005C4C32">
        <w:rPr>
          <w:rFonts w:ascii="Times New Roman" w:hAnsi="Times New Roman"/>
          <w:sz w:val="26"/>
          <w:szCs w:val="26"/>
        </w:rPr>
        <w:t xml:space="preserve">применяется к правоотношениям, возникающим при составлении и исполнении бюджета </w:t>
      </w:r>
      <w:r w:rsidR="00383296" w:rsidRPr="005C4C32">
        <w:rPr>
          <w:rFonts w:ascii="Times New Roman" w:hAnsi="Times New Roman"/>
          <w:sz w:val="26"/>
          <w:szCs w:val="26"/>
        </w:rPr>
        <w:t>Морачев</w:t>
      </w:r>
      <w:r w:rsidR="006D1E04" w:rsidRPr="005C4C32">
        <w:rPr>
          <w:rFonts w:ascii="Times New Roman" w:hAnsi="Times New Roman"/>
          <w:sz w:val="26"/>
          <w:szCs w:val="26"/>
        </w:rPr>
        <w:t xml:space="preserve">ского сельского поселения </w:t>
      </w:r>
      <w:r w:rsidR="00580A52" w:rsidRPr="005C4C32">
        <w:rPr>
          <w:rFonts w:ascii="Times New Roman" w:hAnsi="Times New Roman"/>
          <w:sz w:val="26"/>
          <w:szCs w:val="26"/>
        </w:rPr>
        <w:t>Жирятинского муниципального района</w:t>
      </w:r>
      <w:r w:rsidR="006035EF" w:rsidRPr="005C4C32">
        <w:rPr>
          <w:rFonts w:ascii="Times New Roman" w:hAnsi="Times New Roman"/>
          <w:sz w:val="26"/>
          <w:szCs w:val="26"/>
        </w:rPr>
        <w:t xml:space="preserve"> Брянской области</w:t>
      </w:r>
      <w:r w:rsidR="00580A52" w:rsidRPr="005C4C32">
        <w:rPr>
          <w:rFonts w:ascii="Times New Roman" w:hAnsi="Times New Roman"/>
          <w:sz w:val="26"/>
          <w:szCs w:val="26"/>
        </w:rPr>
        <w:t xml:space="preserve"> на 202</w:t>
      </w:r>
      <w:r w:rsidR="00535BF5" w:rsidRPr="005C4C32">
        <w:rPr>
          <w:rFonts w:ascii="Times New Roman" w:hAnsi="Times New Roman"/>
          <w:sz w:val="26"/>
          <w:szCs w:val="26"/>
        </w:rPr>
        <w:t>3</w:t>
      </w:r>
      <w:r w:rsidR="00580A52" w:rsidRPr="005C4C32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535BF5" w:rsidRPr="005C4C32">
        <w:rPr>
          <w:rFonts w:ascii="Times New Roman" w:hAnsi="Times New Roman"/>
          <w:sz w:val="26"/>
          <w:szCs w:val="26"/>
        </w:rPr>
        <w:t>4</w:t>
      </w:r>
      <w:r w:rsidR="00580A52" w:rsidRPr="005C4C32">
        <w:rPr>
          <w:rFonts w:ascii="Times New Roman" w:hAnsi="Times New Roman"/>
          <w:sz w:val="26"/>
          <w:szCs w:val="26"/>
        </w:rPr>
        <w:t xml:space="preserve"> и 202</w:t>
      </w:r>
      <w:r w:rsidR="00535BF5" w:rsidRPr="005C4C32">
        <w:rPr>
          <w:rFonts w:ascii="Times New Roman" w:hAnsi="Times New Roman"/>
          <w:sz w:val="26"/>
          <w:szCs w:val="26"/>
        </w:rPr>
        <w:t>5</w:t>
      </w:r>
      <w:r w:rsidR="00580A52" w:rsidRPr="005C4C32">
        <w:rPr>
          <w:rFonts w:ascii="Times New Roman" w:hAnsi="Times New Roman"/>
          <w:sz w:val="26"/>
          <w:szCs w:val="26"/>
        </w:rPr>
        <w:t xml:space="preserve"> годов.</w:t>
      </w:r>
    </w:p>
    <w:p w14:paraId="585D5758" w14:textId="77777777" w:rsidR="004929A7" w:rsidRPr="005C4C32" w:rsidRDefault="006302CD" w:rsidP="00920F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outlineLvl w:val="0"/>
        <w:rPr>
          <w:rFonts w:ascii="Times New Roman" w:hAnsi="Times New Roman"/>
          <w:sz w:val="26"/>
          <w:szCs w:val="26"/>
        </w:rPr>
      </w:pPr>
      <w:r w:rsidRPr="005C4C32">
        <w:rPr>
          <w:rFonts w:ascii="Times New Roman" w:hAnsi="Times New Roman"/>
          <w:sz w:val="26"/>
          <w:szCs w:val="26"/>
        </w:rPr>
        <w:t xml:space="preserve"> </w:t>
      </w:r>
      <w:r w:rsidR="006035EF" w:rsidRPr="005C4C32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</w:t>
      </w:r>
      <w:r w:rsidR="006D1E04" w:rsidRPr="005C4C32">
        <w:rPr>
          <w:rFonts w:ascii="Times New Roman" w:hAnsi="Times New Roman"/>
          <w:sz w:val="26"/>
          <w:szCs w:val="26"/>
        </w:rPr>
        <w:t xml:space="preserve">главного бухгалтера </w:t>
      </w:r>
      <w:r w:rsidR="00383296" w:rsidRPr="005C4C32">
        <w:rPr>
          <w:rFonts w:ascii="Times New Roman" w:hAnsi="Times New Roman"/>
          <w:sz w:val="26"/>
          <w:szCs w:val="26"/>
        </w:rPr>
        <w:t>Морачев</w:t>
      </w:r>
      <w:r w:rsidR="00920F51" w:rsidRPr="005C4C32">
        <w:rPr>
          <w:rFonts w:ascii="Times New Roman" w:hAnsi="Times New Roman"/>
          <w:sz w:val="26"/>
          <w:szCs w:val="26"/>
        </w:rPr>
        <w:t>ской сельской администрации</w:t>
      </w:r>
      <w:r w:rsidR="00383296" w:rsidRPr="005C4C32">
        <w:rPr>
          <w:rFonts w:ascii="Times New Roman" w:hAnsi="Times New Roman"/>
          <w:sz w:val="26"/>
          <w:szCs w:val="26"/>
        </w:rPr>
        <w:t xml:space="preserve"> А.С. Лутицкую</w:t>
      </w:r>
      <w:r w:rsidR="006D1E04" w:rsidRPr="005C4C32">
        <w:rPr>
          <w:rFonts w:ascii="Times New Roman" w:hAnsi="Times New Roman"/>
          <w:sz w:val="26"/>
          <w:szCs w:val="26"/>
        </w:rPr>
        <w:t>.</w:t>
      </w:r>
    </w:p>
    <w:p w14:paraId="0FECAEA0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6"/>
          <w:szCs w:val="26"/>
        </w:rPr>
      </w:pPr>
    </w:p>
    <w:p w14:paraId="05F3F9EF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6"/>
          <w:szCs w:val="26"/>
        </w:rPr>
      </w:pPr>
    </w:p>
    <w:p w14:paraId="7BC7F613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6"/>
          <w:szCs w:val="26"/>
        </w:rPr>
      </w:pPr>
    </w:p>
    <w:p w14:paraId="41383635" w14:textId="77777777" w:rsidR="004929A7" w:rsidRPr="005C4C32" w:rsidRDefault="004929A7" w:rsidP="00920F51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sz w:val="26"/>
          <w:szCs w:val="26"/>
        </w:rPr>
      </w:pPr>
      <w:r w:rsidRPr="005C4C32">
        <w:rPr>
          <w:rFonts w:ascii="Times New Roman" w:hAnsi="Times New Roman"/>
          <w:sz w:val="26"/>
          <w:szCs w:val="26"/>
        </w:rPr>
        <w:t xml:space="preserve">Глава </w:t>
      </w:r>
      <w:r w:rsidR="00383296" w:rsidRPr="005C4C32">
        <w:rPr>
          <w:rFonts w:ascii="Times New Roman" w:hAnsi="Times New Roman"/>
          <w:sz w:val="26"/>
          <w:szCs w:val="26"/>
        </w:rPr>
        <w:t>Морачев</w:t>
      </w:r>
      <w:r w:rsidR="006D1E04" w:rsidRPr="005C4C32">
        <w:rPr>
          <w:rFonts w:ascii="Times New Roman" w:hAnsi="Times New Roman"/>
          <w:sz w:val="26"/>
          <w:szCs w:val="26"/>
        </w:rPr>
        <w:t>ского сельского поселения</w:t>
      </w:r>
      <w:r w:rsidR="00920F51" w:rsidRPr="005C4C32">
        <w:rPr>
          <w:rFonts w:ascii="Times New Roman" w:hAnsi="Times New Roman"/>
          <w:sz w:val="26"/>
          <w:szCs w:val="26"/>
        </w:rPr>
        <w:tab/>
      </w:r>
      <w:r w:rsidR="00920F51" w:rsidRPr="005C4C32">
        <w:rPr>
          <w:rFonts w:ascii="Times New Roman" w:hAnsi="Times New Roman"/>
          <w:sz w:val="26"/>
          <w:szCs w:val="26"/>
        </w:rPr>
        <w:tab/>
      </w:r>
      <w:r w:rsidR="00920F51" w:rsidRPr="005C4C32">
        <w:rPr>
          <w:rFonts w:ascii="Times New Roman" w:hAnsi="Times New Roman"/>
          <w:sz w:val="26"/>
          <w:szCs w:val="26"/>
        </w:rPr>
        <w:tab/>
      </w:r>
      <w:r w:rsidR="000E462B" w:rsidRPr="005C4C32">
        <w:rPr>
          <w:rFonts w:ascii="Times New Roman" w:hAnsi="Times New Roman"/>
          <w:sz w:val="26"/>
          <w:szCs w:val="26"/>
        </w:rPr>
        <w:t>В.</w:t>
      </w:r>
      <w:r w:rsidR="00383296" w:rsidRPr="005C4C32">
        <w:rPr>
          <w:rFonts w:ascii="Times New Roman" w:hAnsi="Times New Roman"/>
          <w:sz w:val="26"/>
          <w:szCs w:val="26"/>
        </w:rPr>
        <w:t>И</w:t>
      </w:r>
      <w:r w:rsidR="000E462B" w:rsidRPr="005C4C32">
        <w:rPr>
          <w:rFonts w:ascii="Times New Roman" w:hAnsi="Times New Roman"/>
          <w:sz w:val="26"/>
          <w:szCs w:val="26"/>
        </w:rPr>
        <w:t xml:space="preserve">. </w:t>
      </w:r>
      <w:r w:rsidR="00383296" w:rsidRPr="005C4C32">
        <w:rPr>
          <w:rFonts w:ascii="Times New Roman" w:hAnsi="Times New Roman"/>
          <w:sz w:val="26"/>
          <w:szCs w:val="26"/>
        </w:rPr>
        <w:t>Хатюшин</w:t>
      </w:r>
    </w:p>
    <w:p w14:paraId="24845A1C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6"/>
          <w:szCs w:val="26"/>
        </w:rPr>
      </w:pPr>
    </w:p>
    <w:p w14:paraId="0481A942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6"/>
          <w:szCs w:val="26"/>
        </w:rPr>
      </w:pPr>
    </w:p>
    <w:p w14:paraId="7D470E95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6"/>
          <w:szCs w:val="26"/>
        </w:rPr>
      </w:pPr>
    </w:p>
    <w:p w14:paraId="2A076084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6"/>
          <w:szCs w:val="26"/>
        </w:rPr>
      </w:pPr>
    </w:p>
    <w:p w14:paraId="780E817D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6"/>
          <w:szCs w:val="26"/>
        </w:rPr>
      </w:pPr>
    </w:p>
    <w:p w14:paraId="5F8A9AEF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6366ACD9" w14:textId="77777777" w:rsidR="004929A7" w:rsidRPr="005C4C3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501DB7E" w14:textId="77777777" w:rsidR="00F04D8B" w:rsidRPr="005C4C32" w:rsidRDefault="00F04D8B" w:rsidP="00F04D8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C4C32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14:paraId="634E68BB" w14:textId="77777777" w:rsidR="00F04D8B" w:rsidRPr="005C4C32" w:rsidRDefault="00F04D8B" w:rsidP="00F04D8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C4C32">
        <w:rPr>
          <w:rFonts w:ascii="Times New Roman" w:hAnsi="Times New Roman"/>
          <w:sz w:val="24"/>
          <w:szCs w:val="24"/>
          <w:lang w:eastAsia="ru-RU"/>
        </w:rPr>
        <w:t>к постановлению Морачевской сельской администрации</w:t>
      </w:r>
    </w:p>
    <w:p w14:paraId="5214C6CB" w14:textId="77777777" w:rsidR="00F04D8B" w:rsidRPr="005C4C32" w:rsidRDefault="00F04D8B" w:rsidP="00F04D8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C4C32">
        <w:rPr>
          <w:rFonts w:ascii="Times New Roman" w:hAnsi="Times New Roman"/>
          <w:sz w:val="24"/>
          <w:szCs w:val="24"/>
          <w:lang w:eastAsia="ru-RU"/>
        </w:rPr>
        <w:t>от 28.10.2022 № 30</w:t>
      </w:r>
    </w:p>
    <w:p w14:paraId="021B3311" w14:textId="77777777" w:rsidR="00F04D8B" w:rsidRPr="005C4C32" w:rsidRDefault="00F04D8B" w:rsidP="00F04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882B411" w14:textId="77777777" w:rsidR="00F04D8B" w:rsidRPr="005C4C32" w:rsidRDefault="00F04D8B" w:rsidP="00F04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4C32">
        <w:rPr>
          <w:rFonts w:ascii="Times New Roman" w:hAnsi="Times New Roman"/>
          <w:b/>
          <w:sz w:val="24"/>
          <w:szCs w:val="24"/>
          <w:lang w:eastAsia="ru-RU"/>
        </w:rPr>
        <w:t>ПЕРЕЧЕНЬ</w:t>
      </w:r>
    </w:p>
    <w:p w14:paraId="7942E669" w14:textId="77777777" w:rsidR="00F04D8B" w:rsidRPr="005C4C32" w:rsidRDefault="00F04D8B" w:rsidP="00F04D8B">
      <w:pPr>
        <w:tabs>
          <w:tab w:val="left" w:pos="3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4C32">
        <w:rPr>
          <w:rFonts w:ascii="Times New Roman" w:hAnsi="Times New Roman"/>
          <w:b/>
          <w:sz w:val="28"/>
          <w:szCs w:val="28"/>
          <w:lang w:eastAsia="ru-RU"/>
        </w:rPr>
        <w:t>главных администраторов доходов бюджета Морачевского сельского поселения Жирятинского муниципального района Брянской области</w:t>
      </w:r>
      <w:r w:rsidRPr="005C4C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4C32">
        <w:rPr>
          <w:rFonts w:ascii="Times New Roman" w:hAnsi="Times New Roman"/>
          <w:b/>
          <w:sz w:val="28"/>
          <w:szCs w:val="28"/>
          <w:lang w:eastAsia="ru-RU"/>
        </w:rPr>
        <w:t>на 2023 год и на плановый период 2024 и 2025 годов</w:t>
      </w:r>
    </w:p>
    <w:p w14:paraId="168E531E" w14:textId="77777777" w:rsidR="00F04D8B" w:rsidRPr="005C4C32" w:rsidRDefault="00F04D8B" w:rsidP="00F04D8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800" w:type="dxa"/>
        <w:tblInd w:w="-726" w:type="dxa"/>
        <w:tblLayout w:type="fixed"/>
        <w:tblLook w:val="0000" w:firstRow="0" w:lastRow="0" w:firstColumn="0" w:lastColumn="0" w:noHBand="0" w:noVBand="0"/>
      </w:tblPr>
      <w:tblGrid>
        <w:gridCol w:w="3780"/>
        <w:gridCol w:w="7020"/>
      </w:tblGrid>
      <w:tr w:rsidR="005C4C32" w:rsidRPr="005C4C32" w14:paraId="2190FE46" w14:textId="77777777" w:rsidTr="00F04D8B">
        <w:trPr>
          <w:trHeight w:val="5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5ADF" w14:textId="77777777" w:rsidR="00F04D8B" w:rsidRPr="005C4C32" w:rsidRDefault="00F04D8B" w:rsidP="00F04D8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Код бюджетной классификации</w:t>
            </w:r>
          </w:p>
          <w:p w14:paraId="340606F6" w14:textId="77777777" w:rsidR="00F04D8B" w:rsidRPr="005C4C32" w:rsidRDefault="00F04D8B" w:rsidP="00F04D8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F36" w14:textId="77777777" w:rsidR="00F04D8B" w:rsidRPr="005C4C32" w:rsidRDefault="00F04D8B" w:rsidP="00F04D8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Наименование администраторов доходов бюджета Морачевского сельского поселения Жирятинского муниципального района Брянской области</w:t>
            </w:r>
          </w:p>
        </w:tc>
      </w:tr>
      <w:tr w:rsidR="005C4C32" w:rsidRPr="005C4C32" w14:paraId="7F752A8D" w14:textId="77777777" w:rsidTr="00F04D8B">
        <w:trPr>
          <w:trHeight w:val="5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8D3C" w14:textId="77777777" w:rsidR="00F04D8B" w:rsidRPr="005C4C32" w:rsidRDefault="00F04D8B" w:rsidP="00F04D8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14:paraId="4F720D6A" w14:textId="77777777" w:rsidR="00F04D8B" w:rsidRPr="005C4C32" w:rsidRDefault="00F04D8B" w:rsidP="00F04D8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МОРАЧЕВСКАЯ СЕЛЬСКАЯ АДМИНИСТРАЦИЯ ЖИРЯТИНСКОГО РАЙОНА </w:t>
            </w:r>
          </w:p>
          <w:p w14:paraId="65797472" w14:textId="77777777" w:rsidR="00F04D8B" w:rsidRPr="005C4C32" w:rsidRDefault="00F04D8B" w:rsidP="00F04D8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БРЯНСКОЙ ОБЛАСТИ</w:t>
            </w:r>
          </w:p>
        </w:tc>
      </w:tr>
      <w:tr w:rsidR="005C4C32" w:rsidRPr="005C4C32" w14:paraId="36CCB2CD" w14:textId="77777777" w:rsidTr="00F04D8B">
        <w:trPr>
          <w:trHeight w:val="5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6E10" w14:textId="77777777" w:rsidR="00F04D8B" w:rsidRPr="005C4C32" w:rsidRDefault="00F04D8B" w:rsidP="00F04D8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923  1 11 05035 10 0000 120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4BFA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C4C32" w:rsidRPr="005C4C32" w14:paraId="17820100" w14:textId="77777777" w:rsidTr="00F04D8B">
        <w:trPr>
          <w:trHeight w:val="5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B69" w14:textId="77777777" w:rsidR="00F04D8B" w:rsidRPr="005C4C32" w:rsidRDefault="00F04D8B" w:rsidP="00F04D8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923 1 11 07015 10 0000 120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1C49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сельскими поселениями </w:t>
            </w:r>
          </w:p>
        </w:tc>
      </w:tr>
      <w:tr w:rsidR="005C4C32" w:rsidRPr="005C4C32" w14:paraId="6247CA13" w14:textId="77777777" w:rsidTr="00F04D8B">
        <w:trPr>
          <w:trHeight w:val="7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26BA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923 1 11 09045 10 0000 120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396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14:paraId="06576845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5C4C32" w:rsidRPr="005C4C32" w14:paraId="75F28966" w14:textId="77777777" w:rsidTr="00F04D8B">
        <w:trPr>
          <w:trHeight w:val="7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1EC7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923 1 13 01995 10 0000 130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BD5E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5C4C32" w:rsidRPr="005C4C32" w14:paraId="71FB762E" w14:textId="77777777" w:rsidTr="00F04D8B">
        <w:trPr>
          <w:trHeight w:val="7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0E7B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923 1 13 02995 10 0000 130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B6A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5C4C32" w:rsidRPr="005C4C32" w14:paraId="73FA2781" w14:textId="77777777" w:rsidTr="00F04D8B">
        <w:trPr>
          <w:trHeight w:val="7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B726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923 1 14 01050 10 0000 410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1123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квартир, находящихся в                          собственности сельских поселений</w:t>
            </w:r>
          </w:p>
        </w:tc>
      </w:tr>
      <w:tr w:rsidR="005C4C32" w:rsidRPr="005C4C32" w14:paraId="71EAC5EF" w14:textId="77777777" w:rsidTr="00F04D8B">
        <w:trPr>
          <w:trHeight w:val="7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7E1E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923 1 14 02052 10 0000 410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214A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реализации имущества, 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 части    реализации основных средств  по указанному имуществу</w:t>
            </w:r>
          </w:p>
        </w:tc>
      </w:tr>
      <w:tr w:rsidR="005C4C32" w:rsidRPr="005C4C32" w14:paraId="5DAFEC6A" w14:textId="77777777" w:rsidTr="00F04D8B">
        <w:trPr>
          <w:trHeight w:val="7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488D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923 1 14 02052 10 0000 440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2442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реализации 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 учреждений), в  части    реализации материальных запасов  по  указанному имуществу</w:t>
            </w:r>
          </w:p>
        </w:tc>
      </w:tr>
      <w:tr w:rsidR="005C4C32" w:rsidRPr="005C4C32" w14:paraId="312AA872" w14:textId="77777777" w:rsidTr="00F04D8B">
        <w:trPr>
          <w:trHeight w:val="7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82D6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923 1 14 02053 10 0000 410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2DE6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5C4C3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</w:tr>
      <w:tr w:rsidR="005C4C32" w:rsidRPr="005C4C32" w14:paraId="78A0524C" w14:textId="77777777" w:rsidTr="00F04D8B">
        <w:trPr>
          <w:trHeight w:val="7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F9BA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923 1 14 02053 10 0000 440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604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C4C32" w:rsidRPr="005C4C32" w14:paraId="25D017F7" w14:textId="77777777" w:rsidTr="00F04D8B">
        <w:trPr>
          <w:trHeight w:val="7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2E90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923 114 06025 10 0000 430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1504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C4C32" w:rsidRPr="005C4C32" w14:paraId="02849301" w14:textId="77777777" w:rsidTr="00F04D8B">
        <w:trPr>
          <w:trHeight w:val="7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2C95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923 1 15 02050 10 0000 140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F67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C4C32" w:rsidRPr="005C4C32" w14:paraId="4B91D224" w14:textId="77777777" w:rsidTr="00F04D8B">
        <w:trPr>
          <w:trHeight w:val="7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603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923 1 17 01050 10 0000 180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A0DB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C4C32" w:rsidRPr="005C4C32" w14:paraId="4CD416D7" w14:textId="77777777" w:rsidTr="00F04D8B">
        <w:trPr>
          <w:trHeight w:val="3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8E17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923 1 17 15030 10  0000 150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81E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5C4C32" w:rsidRPr="005C4C32" w14:paraId="3B9C531C" w14:textId="77777777" w:rsidTr="00F04D8B">
        <w:trPr>
          <w:trHeight w:val="3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E2D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923 1 17 05050 10 0000 180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003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5C4C32" w:rsidRPr="005C4C32" w14:paraId="2E81824F" w14:textId="77777777" w:rsidTr="00F04D8B">
        <w:trPr>
          <w:trHeight w:val="7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21ED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923 2 02 15002 10 0000 150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6940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C4C32" w:rsidRPr="005C4C32" w14:paraId="5E396C84" w14:textId="77777777" w:rsidTr="00F04D8B">
        <w:trPr>
          <w:trHeight w:val="7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E42C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923 2 02 16001 10 0000 150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2CCC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5C4C32" w:rsidRPr="005C4C32" w14:paraId="60FA37B7" w14:textId="77777777" w:rsidTr="00F04D8B">
        <w:trPr>
          <w:trHeight w:val="7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FF0F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923 2 02 25299 10 0000 150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CCFF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5C4C32" w:rsidRPr="005C4C32" w14:paraId="7D146878" w14:textId="77777777" w:rsidTr="00F04D8B">
        <w:trPr>
          <w:trHeight w:val="4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297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923 2 02 29999 10 0000 150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9643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5C4C32" w:rsidRPr="005C4C32" w14:paraId="5D412745" w14:textId="77777777" w:rsidTr="00F04D8B">
        <w:trPr>
          <w:trHeight w:val="36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C586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923 2 02 35118 10 0000 150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57F4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C4C32" w:rsidRPr="005C4C32" w14:paraId="69198E3B" w14:textId="77777777" w:rsidTr="00F04D8B">
        <w:trPr>
          <w:trHeight w:val="7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772E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923 2 02 30024 10 0000 150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F5E1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</w:tr>
      <w:tr w:rsidR="005C4C32" w:rsidRPr="005C4C32" w14:paraId="5EE28CBB" w14:textId="77777777" w:rsidTr="00F04D8B">
        <w:trPr>
          <w:trHeight w:val="7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0F1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923 2 02 39999 10 0000 150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96C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5C4C32" w:rsidRPr="005C4C32" w14:paraId="6C52DBF3" w14:textId="77777777" w:rsidTr="00F04D8B">
        <w:trPr>
          <w:trHeight w:val="7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BA20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923 2 02 40014 10 0000 150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AE9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C4C32" w:rsidRPr="005C4C32" w14:paraId="63E521E8" w14:textId="77777777" w:rsidTr="00F04D8B">
        <w:trPr>
          <w:trHeight w:val="7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FB47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923  202 49999 10 0000 150  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253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Прочие</w:t>
            </w: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4C32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межбюджетные</w:t>
            </w: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4C32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трансферты</w:t>
            </w: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C4C32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передаваемые</w:t>
            </w: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4C32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бюджетам</w:t>
            </w: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сельских </w:t>
            </w:r>
            <w:r w:rsidRPr="005C4C32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поселени</w:t>
            </w: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  <w:p w14:paraId="34560AB2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4C32" w:rsidRPr="005C4C32" w14:paraId="1D633C47" w14:textId="77777777" w:rsidTr="00F04D8B">
        <w:trPr>
          <w:trHeight w:val="7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9EA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923 207 05010 10 0000 150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30C8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C4C32" w:rsidRPr="005C4C32" w14:paraId="25FFBF41" w14:textId="77777777" w:rsidTr="00F04D8B">
        <w:trPr>
          <w:trHeight w:val="7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3E8C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923 207 05020 10 0000 150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30AB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C4C32" w:rsidRPr="005C4C32" w14:paraId="3974F50C" w14:textId="77777777" w:rsidTr="00F04D8B">
        <w:trPr>
          <w:trHeight w:val="7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F4BF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923 207 05030 10 0000 150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3AA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C4C32" w:rsidRPr="005C4C32" w14:paraId="2492A02B" w14:textId="77777777" w:rsidTr="00F04D8B">
        <w:trPr>
          <w:trHeight w:val="7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A39A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923 2 08 05000 10 0000 150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2768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C4C32" w:rsidRPr="005C4C32" w14:paraId="6EF2A7B5" w14:textId="77777777" w:rsidTr="00F04D8B">
        <w:trPr>
          <w:trHeight w:val="7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4DDD" w14:textId="77777777" w:rsidR="00F04D8B" w:rsidRPr="005C4C32" w:rsidRDefault="00F04D8B" w:rsidP="00F0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923 2 19 60010 10 0000 150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F2A0" w14:textId="77777777" w:rsidR="00F04D8B" w:rsidRPr="005C4C32" w:rsidRDefault="00F04D8B" w:rsidP="00F0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6E18C4CF" w14:textId="77777777" w:rsidR="00F04D8B" w:rsidRPr="005C4C32" w:rsidRDefault="00F04D8B" w:rsidP="00F0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743355B" w14:textId="77777777" w:rsidR="00180458" w:rsidRPr="005C4C32" w:rsidRDefault="00180458"/>
    <w:p w14:paraId="7862BD25" w14:textId="77777777" w:rsidR="00505C12" w:rsidRPr="005C4C32" w:rsidRDefault="00505C12"/>
    <w:p w14:paraId="7EFF3384" w14:textId="77777777" w:rsidR="00505C12" w:rsidRPr="005C4C32" w:rsidRDefault="00505C12"/>
    <w:p w14:paraId="1F68518E" w14:textId="77777777" w:rsidR="00505C12" w:rsidRPr="005C4C32" w:rsidRDefault="00505C12"/>
    <w:p w14:paraId="000D7F25" w14:textId="77777777" w:rsidR="00505C12" w:rsidRPr="005C4C32" w:rsidRDefault="00505C12"/>
    <w:p w14:paraId="20D357A7" w14:textId="77777777" w:rsidR="00505C12" w:rsidRPr="005C4C32" w:rsidRDefault="00505C12"/>
    <w:p w14:paraId="66D677C3" w14:textId="77777777" w:rsidR="00505C12" w:rsidRPr="005C4C32" w:rsidRDefault="00505C12"/>
    <w:p w14:paraId="4CBD5000" w14:textId="77777777" w:rsidR="00505C12" w:rsidRPr="005C4C32" w:rsidRDefault="00505C12"/>
    <w:p w14:paraId="15B2F9E0" w14:textId="77777777" w:rsidR="00505C12" w:rsidRPr="005C4C32" w:rsidRDefault="00505C12"/>
    <w:p w14:paraId="0E28D31B" w14:textId="77777777" w:rsidR="00505C12" w:rsidRPr="005C4C32" w:rsidRDefault="00505C12"/>
    <w:p w14:paraId="4F376649" w14:textId="77777777" w:rsidR="00505C12" w:rsidRPr="005C4C32" w:rsidRDefault="00505C12"/>
    <w:p w14:paraId="1B5BD032" w14:textId="77777777" w:rsidR="00505C12" w:rsidRPr="005C4C32" w:rsidRDefault="00505C12"/>
    <w:p w14:paraId="2C4EC131" w14:textId="77777777" w:rsidR="00505C12" w:rsidRPr="005C4C32" w:rsidRDefault="00505C12"/>
    <w:p w14:paraId="64564306" w14:textId="77777777" w:rsidR="00505C12" w:rsidRPr="005C4C32" w:rsidRDefault="00505C12"/>
    <w:p w14:paraId="5C562F4B" w14:textId="77777777" w:rsidR="00505C12" w:rsidRPr="005C4C32" w:rsidRDefault="00505C12"/>
    <w:p w14:paraId="71614295" w14:textId="77777777" w:rsidR="00505C12" w:rsidRPr="005C4C32" w:rsidRDefault="00505C12"/>
    <w:p w14:paraId="3B445560" w14:textId="77777777" w:rsidR="00505C12" w:rsidRPr="005C4C32" w:rsidRDefault="00505C12"/>
    <w:p w14:paraId="478C1878" w14:textId="77777777" w:rsidR="00505C12" w:rsidRPr="005C4C32" w:rsidRDefault="00505C12" w:rsidP="00505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C4C32"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14:paraId="64939034" w14:textId="77777777" w:rsidR="00505C12" w:rsidRPr="005C4C32" w:rsidRDefault="00505C12" w:rsidP="00505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C4C32">
        <w:rPr>
          <w:rFonts w:ascii="Times New Roman" w:hAnsi="Times New Roman"/>
          <w:sz w:val="24"/>
          <w:szCs w:val="24"/>
          <w:lang w:eastAsia="ru-RU"/>
        </w:rPr>
        <w:t>к постановлению Морачевской сельской администрации</w:t>
      </w:r>
    </w:p>
    <w:p w14:paraId="0C100837" w14:textId="77777777" w:rsidR="00505C12" w:rsidRPr="005C4C32" w:rsidRDefault="00505C12" w:rsidP="00505C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C4C32">
        <w:rPr>
          <w:rFonts w:ascii="Times New Roman" w:hAnsi="Times New Roman"/>
          <w:sz w:val="24"/>
          <w:szCs w:val="24"/>
          <w:lang w:eastAsia="ru-RU"/>
        </w:rPr>
        <w:t>от 28.10.2022 № 30</w:t>
      </w:r>
    </w:p>
    <w:p w14:paraId="5E17D9FB" w14:textId="77777777" w:rsidR="00505C12" w:rsidRPr="005C4C32" w:rsidRDefault="00505C12"/>
    <w:p w14:paraId="54124E45" w14:textId="77777777" w:rsidR="00505C12" w:rsidRPr="005C4C32" w:rsidRDefault="00505C12" w:rsidP="00505C1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4C32">
        <w:rPr>
          <w:rFonts w:ascii="Times New Roman" w:hAnsi="Times New Roman"/>
          <w:b/>
          <w:bCs/>
          <w:sz w:val="24"/>
          <w:szCs w:val="24"/>
          <w:lang w:eastAsia="ru-RU"/>
        </w:rPr>
        <w:t>Перечень главных администраторов доходов</w:t>
      </w:r>
    </w:p>
    <w:p w14:paraId="5D518FF8" w14:textId="77777777" w:rsidR="00505C12" w:rsidRPr="005C4C32" w:rsidRDefault="00505C12" w:rsidP="00505C1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4C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 Морачевского сельского поселения Жирятинского муниципального района Брянской области  – органов государственной власти Российской Федерации </w:t>
      </w:r>
    </w:p>
    <w:p w14:paraId="1D0D144F" w14:textId="77777777" w:rsidR="00505C12" w:rsidRPr="005C4C32" w:rsidRDefault="00505C12" w:rsidP="00505C1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4C32">
        <w:rPr>
          <w:rFonts w:ascii="Times New Roman" w:hAnsi="Times New Roman"/>
          <w:b/>
          <w:bCs/>
          <w:sz w:val="24"/>
          <w:szCs w:val="24"/>
          <w:lang w:eastAsia="ru-RU"/>
        </w:rPr>
        <w:t>на 2023 год и на плановый период 2024 и 2025 годов</w:t>
      </w:r>
    </w:p>
    <w:p w14:paraId="19D0CDCE" w14:textId="77777777" w:rsidR="00505C12" w:rsidRPr="005C4C32" w:rsidRDefault="00505C12" w:rsidP="00505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2883"/>
        <w:gridCol w:w="6296"/>
      </w:tblGrid>
      <w:tr w:rsidR="005C4C32" w:rsidRPr="005C4C32" w14:paraId="40AA9248" w14:textId="77777777" w:rsidTr="00505C12">
        <w:trPr>
          <w:cantSplit/>
          <w:trHeight w:val="480"/>
        </w:trPr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406AA" w14:textId="77777777" w:rsidR="00505C12" w:rsidRPr="005C4C32" w:rsidRDefault="00505C12" w:rsidP="00904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</w:t>
            </w:r>
          </w:p>
          <w:p w14:paraId="503095C0" w14:textId="77777777" w:rsidR="00505C12" w:rsidRPr="005C4C32" w:rsidRDefault="00505C12" w:rsidP="00904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классификации</w:t>
            </w:r>
          </w:p>
          <w:p w14:paraId="72EDD976" w14:textId="77777777" w:rsidR="00505C12" w:rsidRPr="005C4C32" w:rsidRDefault="00505C12" w:rsidP="00904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6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BC8798" w14:textId="77777777" w:rsidR="00505C12" w:rsidRPr="005C4C32" w:rsidRDefault="00505C12" w:rsidP="00904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администратора доходов    бюджета сельского поселения</w:t>
            </w:r>
          </w:p>
        </w:tc>
      </w:tr>
      <w:tr w:rsidR="005C4C32" w:rsidRPr="005C4C32" w14:paraId="09805B14" w14:textId="77777777" w:rsidTr="00505C12">
        <w:trPr>
          <w:cantSplit/>
          <w:trHeight w:val="480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B99B" w14:textId="77777777" w:rsidR="00505C12" w:rsidRPr="005C4C32" w:rsidRDefault="00505C12" w:rsidP="00904F62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адми-нист-ратора дохо-дов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F6D44" w14:textId="77777777" w:rsidR="00505C12" w:rsidRPr="005C4C32" w:rsidRDefault="00505C12" w:rsidP="00904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доходов</w:t>
            </w:r>
          </w:p>
          <w:p w14:paraId="05BF8A25" w14:textId="77777777" w:rsidR="00505C12" w:rsidRPr="005C4C32" w:rsidRDefault="00505C12" w:rsidP="00904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 сельского поселения</w:t>
            </w:r>
          </w:p>
        </w:tc>
        <w:tc>
          <w:tcPr>
            <w:tcW w:w="6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6903" w14:textId="77777777" w:rsidR="00505C12" w:rsidRPr="005C4C32" w:rsidRDefault="00505C12" w:rsidP="00904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4C32" w:rsidRPr="005C4C32" w14:paraId="64788E16" w14:textId="77777777" w:rsidTr="00505C12">
        <w:trPr>
          <w:trHeight w:val="458"/>
        </w:trPr>
        <w:tc>
          <w:tcPr>
            <w:tcW w:w="10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2D094" w14:textId="77777777" w:rsidR="00505C12" w:rsidRPr="005C4C32" w:rsidRDefault="00505C12" w:rsidP="00904F6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3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5C4C32" w:rsidRPr="005C4C32" w14:paraId="2AE2591F" w14:textId="77777777" w:rsidTr="00505C12">
        <w:trPr>
          <w:trHeight w:val="572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D767" w14:textId="77777777" w:rsidR="00505C12" w:rsidRPr="005C4C32" w:rsidRDefault="00505C12" w:rsidP="00904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7C76" w14:textId="77777777" w:rsidR="00505C12" w:rsidRPr="005C4C32" w:rsidRDefault="00505C12" w:rsidP="00904F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32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8007" w14:textId="77777777" w:rsidR="00505C12" w:rsidRPr="005C4C32" w:rsidRDefault="00505C12" w:rsidP="00904F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3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  <w:hyperlink r:id="rId5" w:history="1">
              <w:r w:rsidRPr="005C4C3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5C4C32" w:rsidRPr="005C4C32" w14:paraId="52666A65" w14:textId="77777777" w:rsidTr="00505C12">
        <w:trPr>
          <w:trHeight w:val="694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C62A" w14:textId="77777777" w:rsidR="00505C12" w:rsidRPr="005C4C32" w:rsidRDefault="00505C12" w:rsidP="00904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132C" w14:textId="77777777" w:rsidR="00505C12" w:rsidRPr="005C4C32" w:rsidRDefault="00505C12" w:rsidP="00904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57A0" w14:textId="77777777" w:rsidR="00505C12" w:rsidRPr="005C4C32" w:rsidRDefault="00505C12" w:rsidP="00904F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32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  <w:hyperlink r:id="rId6" w:history="1">
              <w:r w:rsidRPr="005C4C32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</w:tr>
      <w:tr w:rsidR="005C4C32" w:rsidRPr="005C4C32" w14:paraId="0AA6F5EC" w14:textId="77777777" w:rsidTr="00505C12">
        <w:trPr>
          <w:trHeight w:val="694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734B" w14:textId="77777777" w:rsidR="00505C12" w:rsidRPr="005C4C32" w:rsidRDefault="00505C12" w:rsidP="00904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CC79" w14:textId="77777777" w:rsidR="00505C12" w:rsidRPr="005C4C32" w:rsidRDefault="00505C12" w:rsidP="00904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420E" w14:textId="77777777" w:rsidR="00505C12" w:rsidRPr="005C4C32" w:rsidRDefault="00505C12" w:rsidP="00904F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3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</w:tr>
      <w:tr w:rsidR="005C4C32" w:rsidRPr="005C4C32" w14:paraId="63740B77" w14:textId="77777777" w:rsidTr="00505C12">
        <w:trPr>
          <w:trHeight w:val="694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0240" w14:textId="77777777" w:rsidR="00505C12" w:rsidRPr="005C4C32" w:rsidRDefault="00505C12" w:rsidP="00904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2ED7" w14:textId="77777777" w:rsidR="00505C12" w:rsidRPr="005C4C32" w:rsidRDefault="00505C12" w:rsidP="00904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9C8F" w14:textId="77777777" w:rsidR="00505C12" w:rsidRPr="005C4C32" w:rsidRDefault="00505C12" w:rsidP="00904F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3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  <w:hyperlink r:id="rId7" w:history="1">
              <w:r w:rsidRPr="005C4C32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</w:tr>
      <w:tr w:rsidR="00505C12" w:rsidRPr="005C4C32" w14:paraId="75E15528" w14:textId="77777777" w:rsidTr="00505C12">
        <w:trPr>
          <w:trHeight w:val="611"/>
        </w:trPr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8B52F" w14:textId="77777777" w:rsidR="00505C12" w:rsidRPr="005C4C32" w:rsidRDefault="00505C12" w:rsidP="00904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BCDEC" w14:textId="77777777" w:rsidR="00505C12" w:rsidRPr="005C4C32" w:rsidRDefault="00505C12" w:rsidP="00904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97CEB2" w14:textId="77777777" w:rsidR="00505C12" w:rsidRPr="005C4C32" w:rsidRDefault="00505C12" w:rsidP="00904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Налоги на имущество </w:t>
            </w:r>
            <w:hyperlink r:id="rId8" w:history="1">
              <w:r w:rsidRPr="005C4C32">
                <w:rPr>
                  <w:rFonts w:ascii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</w:tbl>
    <w:p w14:paraId="608CDF35" w14:textId="77777777" w:rsidR="00505C12" w:rsidRPr="005C4C32" w:rsidRDefault="00505C12" w:rsidP="00505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75BE1E0" w14:textId="77777777" w:rsidR="00505C12" w:rsidRPr="005C4C32" w:rsidRDefault="00505C12" w:rsidP="00505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C32">
        <w:rPr>
          <w:rFonts w:ascii="Times New Roman" w:hAnsi="Times New Roman"/>
          <w:sz w:val="24"/>
          <w:szCs w:val="24"/>
          <w:lang w:eastAsia="ru-RU"/>
        </w:rPr>
        <w:t>&lt;1&gt; Администрирование поступлений по всем программам и подстатьям соответствующей статьи осуществляется администратором, указанным в группированном коде бюджетной классификации в пределах определенной законодательством Российской Федерации компетенции.</w:t>
      </w:r>
    </w:p>
    <w:p w14:paraId="3AF51E40" w14:textId="77777777" w:rsidR="00505C12" w:rsidRPr="005C4C32" w:rsidRDefault="00505C12" w:rsidP="00505C12">
      <w:pPr>
        <w:rPr>
          <w:sz w:val="24"/>
          <w:szCs w:val="24"/>
        </w:rPr>
      </w:pPr>
    </w:p>
    <w:p w14:paraId="689648DA" w14:textId="77777777" w:rsidR="00505C12" w:rsidRPr="005C4C32" w:rsidRDefault="00505C12" w:rsidP="00505C12">
      <w:pPr>
        <w:tabs>
          <w:tab w:val="left" w:pos="5040"/>
        </w:tabs>
        <w:spacing w:after="0" w:line="240" w:lineRule="auto"/>
        <w:ind w:firstLine="4253"/>
        <w:rPr>
          <w:rFonts w:ascii="Times New Roman" w:hAnsi="Times New Roman"/>
          <w:sz w:val="24"/>
          <w:szCs w:val="24"/>
          <w:lang w:eastAsia="ru-RU"/>
        </w:rPr>
      </w:pPr>
    </w:p>
    <w:p w14:paraId="6875B799" w14:textId="77777777" w:rsidR="00505C12" w:rsidRPr="005C4C32" w:rsidRDefault="00505C12"/>
    <w:p w14:paraId="071151B6" w14:textId="77777777" w:rsidR="00505C12" w:rsidRPr="005C4C32" w:rsidRDefault="00505C12"/>
    <w:p w14:paraId="3E786086" w14:textId="77777777" w:rsidR="00505C12" w:rsidRPr="005C4C32" w:rsidRDefault="00505C12"/>
    <w:p w14:paraId="2B1BD15E" w14:textId="77777777" w:rsidR="00505C12" w:rsidRPr="005C4C32" w:rsidRDefault="00505C12"/>
    <w:p w14:paraId="653BD112" w14:textId="77777777" w:rsidR="00505C12" w:rsidRPr="005C4C32" w:rsidRDefault="00505C12"/>
    <w:sectPr w:rsidR="00505C12" w:rsidRPr="005C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9A7"/>
    <w:rsid w:val="000E462B"/>
    <w:rsid w:val="00180458"/>
    <w:rsid w:val="001A195B"/>
    <w:rsid w:val="001B7259"/>
    <w:rsid w:val="0034463C"/>
    <w:rsid w:val="00383296"/>
    <w:rsid w:val="004034BA"/>
    <w:rsid w:val="004929A7"/>
    <w:rsid w:val="00505C12"/>
    <w:rsid w:val="00535BF5"/>
    <w:rsid w:val="00580A52"/>
    <w:rsid w:val="00585B10"/>
    <w:rsid w:val="005C4C32"/>
    <w:rsid w:val="006035EF"/>
    <w:rsid w:val="006042AB"/>
    <w:rsid w:val="006302CD"/>
    <w:rsid w:val="006D1E04"/>
    <w:rsid w:val="00920F51"/>
    <w:rsid w:val="00B81A66"/>
    <w:rsid w:val="00CC7090"/>
    <w:rsid w:val="00D77582"/>
    <w:rsid w:val="00E05464"/>
    <w:rsid w:val="00E17009"/>
    <w:rsid w:val="00F0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13E7"/>
  <w15:docId w15:val="{350BCD43-8412-4905-A966-0A856DFD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CD"/>
    <w:pPr>
      <w:ind w:left="720"/>
      <w:contextualSpacing/>
    </w:pPr>
  </w:style>
  <w:style w:type="table" w:styleId="a4">
    <w:name w:val="Table Grid"/>
    <w:basedOn w:val="a1"/>
    <w:uiPriority w:val="59"/>
    <w:rsid w:val="0092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05C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8F0C8B57259A8E16544F9DC27CADC22B5729ED2611768BD70DA245F7B40A830CAE0EEB7020B4B475BE71c8f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8F0C8B57259A8E16544F9DC27CADC22B5729ED2611768BD70DA245F7B40A830CAE0EEB7020B4B475BE71c8f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8F0C8B57259A8E16544F9DC27CADC22B5729ED2611768BD70DA245F7B40A830CAE0EEB7020B4B475BE71c8fBK" TargetMode="External"/><Relationship Id="rId5" Type="http://schemas.openxmlformats.org/officeDocument/2006/relationships/hyperlink" Target="consultantplus://offline/ref=E88F0C8B57259A8E16544F9DC27CADC22B5729ED2611768BD70DA245F7B40A830CAE0EEB7020B4B475BE71c8fB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Богдановская Л. В.</dc:creator>
  <cp:lastModifiedBy>Администратор</cp:lastModifiedBy>
  <cp:revision>25</cp:revision>
  <cp:lastPrinted>2021-11-29T08:41:00Z</cp:lastPrinted>
  <dcterms:created xsi:type="dcterms:W3CDTF">2021-11-12T09:37:00Z</dcterms:created>
  <dcterms:modified xsi:type="dcterms:W3CDTF">2023-10-04T13:35:00Z</dcterms:modified>
</cp:coreProperties>
</file>